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1B3B" w14:textId="180AB456" w:rsidR="00081292" w:rsidRDefault="00172AD7" w:rsidP="00172AD7">
      <w:pPr>
        <w:ind w:left="2880" w:right="10"/>
        <w:rPr>
          <w:rFonts w:cs="Arial"/>
          <w:b/>
          <w:szCs w:val="24"/>
        </w:rPr>
      </w:pPr>
      <w:r>
        <w:rPr>
          <w:rFonts w:cs="Arial"/>
          <w:b/>
          <w:szCs w:val="24"/>
        </w:rPr>
        <w:t xml:space="preserve">      </w:t>
      </w:r>
      <w:r w:rsidR="00952AFD">
        <w:rPr>
          <w:rFonts w:cs="Arial"/>
          <w:b/>
          <w:szCs w:val="24"/>
        </w:rPr>
        <w:t>EXHIBIT</w:t>
      </w:r>
      <w:r w:rsidR="00C27715">
        <w:rPr>
          <w:rFonts w:cs="Arial"/>
          <w:b/>
          <w:szCs w:val="24"/>
        </w:rPr>
        <w:t xml:space="preserve"> B, Attachment 1</w:t>
      </w:r>
    </w:p>
    <w:p w14:paraId="52304406" w14:textId="7D03F255" w:rsidR="006D32C7" w:rsidRDefault="006D32C7" w:rsidP="00781630">
      <w:pPr>
        <w:ind w:right="10"/>
        <w:jc w:val="center"/>
        <w:rPr>
          <w:rFonts w:cs="Arial"/>
          <w:b/>
          <w:szCs w:val="24"/>
        </w:rPr>
      </w:pPr>
      <w:r>
        <w:rPr>
          <w:rFonts w:cs="Arial"/>
          <w:b/>
          <w:szCs w:val="24"/>
        </w:rPr>
        <w:t>(Standard Agreement)</w:t>
      </w:r>
    </w:p>
    <w:p w14:paraId="606D5B2E" w14:textId="5DF38A01" w:rsidR="00081292" w:rsidRPr="00300EF8" w:rsidRDefault="006D32C7" w:rsidP="00300EF8">
      <w:pPr>
        <w:ind w:right="10"/>
        <w:rPr>
          <w:rFonts w:cs="Arial"/>
          <w:b/>
          <w:szCs w:val="24"/>
          <w:u w:val="single"/>
        </w:rPr>
      </w:pPr>
      <w:r w:rsidRPr="00300EF8">
        <w:rPr>
          <w:rFonts w:cs="Arial"/>
          <w:b/>
          <w:szCs w:val="24"/>
          <w:u w:val="single"/>
        </w:rPr>
        <w:t>COST WORKSHEET</w:t>
      </w:r>
    </w:p>
    <w:p w14:paraId="04C7BF20" w14:textId="77777777" w:rsidR="00482E40" w:rsidRDefault="00482E40" w:rsidP="00EE5971">
      <w:pPr>
        <w:ind w:right="10"/>
        <w:rPr>
          <w:rFonts w:cs="Arial"/>
          <w:b/>
          <w:szCs w:val="24"/>
        </w:rPr>
      </w:pPr>
      <w:bookmarkStart w:id="0" w:name="_Toc101926292"/>
      <w:bookmarkStart w:id="1" w:name="_Toc101926294"/>
      <w:bookmarkEnd w:id="0"/>
      <w:bookmarkEnd w:id="1"/>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6"/>
        <w:gridCol w:w="3307"/>
      </w:tblGrid>
      <w:tr w:rsidR="00706474" w:rsidRPr="002B0E9D" w14:paraId="6DD92A98" w14:textId="77777777" w:rsidTr="00DB7ADC">
        <w:trPr>
          <w:trHeight w:val="238"/>
        </w:trPr>
        <w:tc>
          <w:tcPr>
            <w:tcW w:w="3211" w:type="pct"/>
            <w:shd w:val="clear" w:color="auto" w:fill="E6E6E6"/>
            <w:vAlign w:val="center"/>
          </w:tcPr>
          <w:p w14:paraId="7DFBE29F" w14:textId="77777777" w:rsidR="00706474" w:rsidRPr="0011633D" w:rsidRDefault="00706474" w:rsidP="00745036">
            <w:pPr>
              <w:ind w:left="-108" w:right="-108"/>
              <w:jc w:val="center"/>
              <w:rPr>
                <w:b/>
                <w:sz w:val="20"/>
              </w:rPr>
            </w:pPr>
            <w:r w:rsidRPr="0011633D">
              <w:rPr>
                <w:b/>
                <w:sz w:val="20"/>
              </w:rPr>
              <w:t>Task Description</w:t>
            </w:r>
          </w:p>
        </w:tc>
        <w:tc>
          <w:tcPr>
            <w:tcW w:w="1789" w:type="pct"/>
            <w:tcBorders>
              <w:left w:val="single" w:sz="4" w:space="0" w:color="auto"/>
              <w:right w:val="single" w:sz="4" w:space="0" w:color="auto"/>
            </w:tcBorders>
            <w:shd w:val="clear" w:color="auto" w:fill="E6E6E6"/>
            <w:vAlign w:val="center"/>
          </w:tcPr>
          <w:p w14:paraId="4331F036" w14:textId="77777777" w:rsidR="00706474" w:rsidRPr="0011633D" w:rsidRDefault="005D55FF" w:rsidP="00F027DE">
            <w:pPr>
              <w:jc w:val="center"/>
              <w:rPr>
                <w:b/>
                <w:sz w:val="20"/>
              </w:rPr>
            </w:pPr>
            <w:r w:rsidRPr="0011633D">
              <w:rPr>
                <w:b/>
                <w:sz w:val="20"/>
              </w:rPr>
              <w:t xml:space="preserve">Hourly </w:t>
            </w:r>
            <w:r w:rsidR="00706474" w:rsidRPr="0011633D">
              <w:rPr>
                <w:b/>
                <w:sz w:val="20"/>
              </w:rPr>
              <w:t>Rate</w:t>
            </w:r>
          </w:p>
        </w:tc>
      </w:tr>
      <w:tr w:rsidR="00293173" w:rsidRPr="002B0E9D" w14:paraId="3F5B83A0" w14:textId="77777777" w:rsidTr="00DB7ADC">
        <w:trPr>
          <w:trHeight w:val="157"/>
        </w:trPr>
        <w:tc>
          <w:tcPr>
            <w:tcW w:w="3211" w:type="pct"/>
            <w:vAlign w:val="center"/>
          </w:tcPr>
          <w:p w14:paraId="3F440766" w14:textId="77777777" w:rsidR="00293173" w:rsidRPr="0011633D" w:rsidRDefault="00293173" w:rsidP="00293173">
            <w:pPr>
              <w:spacing w:before="60" w:after="60"/>
              <w:rPr>
                <w:b/>
                <w:sz w:val="20"/>
              </w:rPr>
            </w:pPr>
            <w:r w:rsidRPr="0011633D">
              <w:rPr>
                <w:b/>
                <w:sz w:val="20"/>
              </w:rPr>
              <w:t>RATES FOR ORIGINAL CONTRACT TERM</w:t>
            </w:r>
          </w:p>
        </w:tc>
        <w:tc>
          <w:tcPr>
            <w:tcW w:w="1789" w:type="pct"/>
            <w:tcBorders>
              <w:left w:val="single" w:sz="4" w:space="0" w:color="auto"/>
              <w:right w:val="single" w:sz="4" w:space="0" w:color="auto"/>
            </w:tcBorders>
            <w:vAlign w:val="center"/>
          </w:tcPr>
          <w:p w14:paraId="2FDCA966" w14:textId="182D08D3" w:rsidR="00293173" w:rsidRPr="0011633D" w:rsidRDefault="00293173" w:rsidP="00293173">
            <w:pPr>
              <w:spacing w:before="60" w:after="60"/>
              <w:ind w:left="-108" w:right="-108"/>
              <w:rPr>
                <w:sz w:val="20"/>
              </w:rPr>
            </w:pPr>
          </w:p>
        </w:tc>
      </w:tr>
      <w:tr w:rsidR="002B1E34" w:rsidRPr="002B0E9D" w14:paraId="5FCAC423" w14:textId="77777777" w:rsidTr="00DB7ADC">
        <w:trPr>
          <w:trHeight w:val="157"/>
        </w:trPr>
        <w:tc>
          <w:tcPr>
            <w:tcW w:w="3211" w:type="pct"/>
            <w:vMerge w:val="restart"/>
            <w:vAlign w:val="center"/>
          </w:tcPr>
          <w:p w14:paraId="393BAA20" w14:textId="2A359DF4" w:rsidR="002B1E34" w:rsidRPr="0011633D" w:rsidRDefault="002B1E34" w:rsidP="004C437F">
            <w:pPr>
              <w:pStyle w:val="Heading2"/>
              <w:rPr>
                <w:b/>
              </w:rPr>
            </w:pPr>
            <w:r w:rsidRPr="0011633D">
              <w:t>Individual executive coaching</w:t>
            </w:r>
          </w:p>
        </w:tc>
        <w:tc>
          <w:tcPr>
            <w:tcW w:w="1789" w:type="pct"/>
            <w:tcBorders>
              <w:left w:val="single" w:sz="4" w:space="0" w:color="auto"/>
              <w:right w:val="single" w:sz="4" w:space="0" w:color="auto"/>
            </w:tcBorders>
            <w:vAlign w:val="center"/>
          </w:tcPr>
          <w:p w14:paraId="40FA5CE6" w14:textId="4711E7B3" w:rsidR="002B1E34" w:rsidRPr="00EB43E4" w:rsidRDefault="004C437F" w:rsidP="004C437F">
            <w:pPr>
              <w:spacing w:before="60" w:after="60"/>
              <w:ind w:left="71" w:right="-108"/>
              <w:rPr>
                <w:sz w:val="19"/>
                <w:szCs w:val="19"/>
              </w:rPr>
            </w:pPr>
            <w:r>
              <w:rPr>
                <w:sz w:val="19"/>
                <w:szCs w:val="19"/>
              </w:rPr>
              <w:t>Senior Partner</w:t>
            </w:r>
            <w:r w:rsidR="002B1E34" w:rsidRPr="00EB43E4">
              <w:rPr>
                <w:sz w:val="19"/>
                <w:szCs w:val="19"/>
              </w:rPr>
              <w:t>: $</w:t>
            </w:r>
          </w:p>
        </w:tc>
      </w:tr>
      <w:tr w:rsidR="002B1E34" w:rsidRPr="002B0E9D" w14:paraId="16E2EF85" w14:textId="77777777" w:rsidTr="00DB7ADC">
        <w:trPr>
          <w:trHeight w:val="157"/>
        </w:trPr>
        <w:tc>
          <w:tcPr>
            <w:tcW w:w="3211" w:type="pct"/>
            <w:vMerge/>
            <w:vAlign w:val="center"/>
          </w:tcPr>
          <w:p w14:paraId="34D5553C" w14:textId="16FE05EA" w:rsidR="002B1E34" w:rsidRPr="0011633D" w:rsidRDefault="002B1E34" w:rsidP="004C437F">
            <w:pPr>
              <w:pStyle w:val="Heading2"/>
            </w:pPr>
          </w:p>
        </w:tc>
        <w:tc>
          <w:tcPr>
            <w:tcW w:w="1789" w:type="pct"/>
            <w:tcBorders>
              <w:left w:val="single" w:sz="4" w:space="0" w:color="auto"/>
              <w:right w:val="single" w:sz="4" w:space="0" w:color="auto"/>
            </w:tcBorders>
            <w:vAlign w:val="center"/>
          </w:tcPr>
          <w:p w14:paraId="7733BCE7" w14:textId="14F2A9A1" w:rsidR="002B1E34" w:rsidRPr="00EB43E4" w:rsidRDefault="004C437F" w:rsidP="002B1E34">
            <w:pPr>
              <w:spacing w:before="60" w:after="60"/>
              <w:ind w:left="77" w:right="-108"/>
              <w:rPr>
                <w:sz w:val="19"/>
                <w:szCs w:val="19"/>
              </w:rPr>
            </w:pPr>
            <w:r>
              <w:rPr>
                <w:sz w:val="19"/>
                <w:szCs w:val="19"/>
              </w:rPr>
              <w:t>Principal Consultant</w:t>
            </w:r>
            <w:r w:rsidR="002B1E34" w:rsidRPr="00EB43E4">
              <w:rPr>
                <w:sz w:val="19"/>
                <w:szCs w:val="19"/>
              </w:rPr>
              <w:t>: $</w:t>
            </w:r>
          </w:p>
        </w:tc>
      </w:tr>
      <w:tr w:rsidR="002B1E34" w:rsidRPr="002B0E9D" w14:paraId="78588868" w14:textId="77777777" w:rsidTr="00DB7ADC">
        <w:trPr>
          <w:trHeight w:val="157"/>
        </w:trPr>
        <w:tc>
          <w:tcPr>
            <w:tcW w:w="3211" w:type="pct"/>
            <w:vMerge/>
            <w:vAlign w:val="center"/>
          </w:tcPr>
          <w:p w14:paraId="32E6AE2F" w14:textId="77777777" w:rsidR="002B1E34" w:rsidRPr="0011633D" w:rsidRDefault="002B1E34" w:rsidP="004C437F">
            <w:pPr>
              <w:pStyle w:val="Heading2"/>
            </w:pPr>
          </w:p>
        </w:tc>
        <w:tc>
          <w:tcPr>
            <w:tcW w:w="1789" w:type="pct"/>
            <w:tcBorders>
              <w:left w:val="single" w:sz="4" w:space="0" w:color="auto"/>
              <w:right w:val="single" w:sz="4" w:space="0" w:color="auto"/>
            </w:tcBorders>
            <w:vAlign w:val="center"/>
          </w:tcPr>
          <w:p w14:paraId="56B4FCF1" w14:textId="3C6232AC" w:rsidR="002B1E34" w:rsidRPr="00EB43E4" w:rsidRDefault="004C437F" w:rsidP="002B1E34">
            <w:pPr>
              <w:spacing w:before="60" w:after="60"/>
              <w:ind w:left="77" w:right="-108"/>
              <w:rPr>
                <w:sz w:val="19"/>
                <w:szCs w:val="19"/>
              </w:rPr>
            </w:pPr>
            <w:r>
              <w:rPr>
                <w:sz w:val="19"/>
                <w:szCs w:val="19"/>
              </w:rPr>
              <w:t>Senior Consultant</w:t>
            </w:r>
            <w:r w:rsidR="002B1E34" w:rsidRPr="00EB43E4">
              <w:rPr>
                <w:sz w:val="19"/>
                <w:szCs w:val="19"/>
              </w:rPr>
              <w:t>: $</w:t>
            </w:r>
          </w:p>
        </w:tc>
      </w:tr>
      <w:tr w:rsidR="002B1E34" w:rsidRPr="002B0E9D" w14:paraId="16DC99D5" w14:textId="77777777" w:rsidTr="00DB7ADC">
        <w:trPr>
          <w:trHeight w:val="54"/>
        </w:trPr>
        <w:tc>
          <w:tcPr>
            <w:tcW w:w="3211" w:type="pct"/>
            <w:vMerge/>
            <w:vAlign w:val="center"/>
          </w:tcPr>
          <w:p w14:paraId="786BC06A" w14:textId="77777777" w:rsidR="002B1E34" w:rsidRPr="0011633D" w:rsidRDefault="002B1E34" w:rsidP="004C437F">
            <w:pPr>
              <w:pStyle w:val="Heading2"/>
            </w:pPr>
          </w:p>
        </w:tc>
        <w:tc>
          <w:tcPr>
            <w:tcW w:w="1789" w:type="pct"/>
            <w:tcBorders>
              <w:left w:val="single" w:sz="4" w:space="0" w:color="auto"/>
              <w:right w:val="single" w:sz="4" w:space="0" w:color="auto"/>
            </w:tcBorders>
            <w:vAlign w:val="center"/>
          </w:tcPr>
          <w:p w14:paraId="58C19E23" w14:textId="1E3EB845" w:rsidR="002B1E34" w:rsidRPr="00EB43E4" w:rsidRDefault="004C437F" w:rsidP="002B1E34">
            <w:pPr>
              <w:spacing w:before="60" w:after="60"/>
              <w:ind w:left="77" w:right="-108"/>
              <w:rPr>
                <w:sz w:val="19"/>
                <w:szCs w:val="19"/>
              </w:rPr>
            </w:pPr>
            <w:r>
              <w:rPr>
                <w:sz w:val="19"/>
                <w:szCs w:val="19"/>
              </w:rPr>
              <w:t>Associate Consultant</w:t>
            </w:r>
            <w:r w:rsidR="002B1E34" w:rsidRPr="00EB43E4">
              <w:rPr>
                <w:sz w:val="19"/>
                <w:szCs w:val="19"/>
              </w:rPr>
              <w:t>: $</w:t>
            </w:r>
          </w:p>
        </w:tc>
      </w:tr>
      <w:tr w:rsidR="004C437F" w:rsidRPr="002B0E9D" w14:paraId="56CDFEB2" w14:textId="77777777" w:rsidTr="00DB7ADC">
        <w:trPr>
          <w:trHeight w:val="157"/>
        </w:trPr>
        <w:tc>
          <w:tcPr>
            <w:tcW w:w="3211" w:type="pct"/>
            <w:vMerge w:val="restart"/>
            <w:vAlign w:val="center"/>
          </w:tcPr>
          <w:p w14:paraId="1B0B6FB3" w14:textId="66B5C243" w:rsidR="004C437F" w:rsidRPr="0011633D" w:rsidRDefault="004C437F" w:rsidP="004C437F">
            <w:pPr>
              <w:spacing w:before="60" w:after="60"/>
              <w:rPr>
                <w:rFonts w:cs="Arial"/>
                <w:bCs/>
                <w:sz w:val="20"/>
              </w:rPr>
            </w:pPr>
            <w:r w:rsidRPr="00DB7ADC">
              <w:rPr>
                <w:rFonts w:cs="Arial"/>
                <w:bCs/>
                <w:sz w:val="22"/>
                <w:szCs w:val="22"/>
              </w:rPr>
              <w:t>Group workshop/meeting preparation and facilitation</w:t>
            </w:r>
          </w:p>
        </w:tc>
        <w:tc>
          <w:tcPr>
            <w:tcW w:w="1789" w:type="pct"/>
            <w:tcBorders>
              <w:left w:val="single" w:sz="4" w:space="0" w:color="auto"/>
              <w:right w:val="single" w:sz="4" w:space="0" w:color="auto"/>
            </w:tcBorders>
            <w:vAlign w:val="center"/>
          </w:tcPr>
          <w:p w14:paraId="20C8EA37" w14:textId="672FE2FD" w:rsidR="004C437F" w:rsidRPr="00EB43E4" w:rsidRDefault="004C437F" w:rsidP="004C437F">
            <w:pPr>
              <w:spacing w:before="60" w:after="60"/>
              <w:ind w:left="77" w:right="-108"/>
              <w:rPr>
                <w:sz w:val="19"/>
                <w:szCs w:val="19"/>
              </w:rPr>
            </w:pPr>
            <w:r>
              <w:rPr>
                <w:sz w:val="19"/>
                <w:szCs w:val="19"/>
              </w:rPr>
              <w:t>Senior Partner</w:t>
            </w:r>
            <w:r w:rsidRPr="00EB43E4">
              <w:rPr>
                <w:sz w:val="19"/>
                <w:szCs w:val="19"/>
              </w:rPr>
              <w:t>: $</w:t>
            </w:r>
          </w:p>
        </w:tc>
      </w:tr>
      <w:tr w:rsidR="004C437F" w:rsidRPr="002B0E9D" w14:paraId="39D0ED66" w14:textId="77777777" w:rsidTr="00DB7ADC">
        <w:trPr>
          <w:trHeight w:val="157"/>
        </w:trPr>
        <w:tc>
          <w:tcPr>
            <w:tcW w:w="3211" w:type="pct"/>
            <w:vMerge/>
            <w:vAlign w:val="center"/>
          </w:tcPr>
          <w:p w14:paraId="7F1B1B82"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4DFB3945" w14:textId="3323FF65" w:rsidR="004C437F" w:rsidRPr="00EB43E4" w:rsidRDefault="004C437F" w:rsidP="004C437F">
            <w:pPr>
              <w:spacing w:before="60" w:after="60"/>
              <w:ind w:left="77" w:right="-108"/>
              <w:rPr>
                <w:sz w:val="19"/>
                <w:szCs w:val="19"/>
              </w:rPr>
            </w:pPr>
            <w:r>
              <w:rPr>
                <w:sz w:val="19"/>
                <w:szCs w:val="19"/>
              </w:rPr>
              <w:t>Principal Consultant</w:t>
            </w:r>
            <w:r w:rsidRPr="00EB43E4">
              <w:rPr>
                <w:sz w:val="19"/>
                <w:szCs w:val="19"/>
              </w:rPr>
              <w:t>: $</w:t>
            </w:r>
          </w:p>
        </w:tc>
      </w:tr>
      <w:tr w:rsidR="004C437F" w:rsidRPr="002B0E9D" w14:paraId="50F06D52" w14:textId="77777777" w:rsidTr="00DB7ADC">
        <w:trPr>
          <w:trHeight w:val="157"/>
        </w:trPr>
        <w:tc>
          <w:tcPr>
            <w:tcW w:w="3211" w:type="pct"/>
            <w:vMerge/>
            <w:vAlign w:val="center"/>
          </w:tcPr>
          <w:p w14:paraId="2AD3D23A"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1B34BAD6" w14:textId="0709865C" w:rsidR="004C437F" w:rsidRPr="00EB43E4" w:rsidRDefault="004C437F" w:rsidP="004C437F">
            <w:pPr>
              <w:spacing w:before="60" w:after="60"/>
              <w:ind w:left="77" w:right="-108"/>
              <w:rPr>
                <w:sz w:val="19"/>
                <w:szCs w:val="19"/>
              </w:rPr>
            </w:pPr>
            <w:r>
              <w:rPr>
                <w:sz w:val="19"/>
                <w:szCs w:val="19"/>
              </w:rPr>
              <w:t>Senior Consultant</w:t>
            </w:r>
            <w:r w:rsidRPr="00EB43E4">
              <w:rPr>
                <w:sz w:val="19"/>
                <w:szCs w:val="19"/>
              </w:rPr>
              <w:t>: $</w:t>
            </w:r>
          </w:p>
        </w:tc>
      </w:tr>
      <w:tr w:rsidR="004C437F" w:rsidRPr="002B0E9D" w14:paraId="5E84909F" w14:textId="77777777" w:rsidTr="00DB7ADC">
        <w:trPr>
          <w:trHeight w:val="157"/>
        </w:trPr>
        <w:tc>
          <w:tcPr>
            <w:tcW w:w="3211" w:type="pct"/>
            <w:vMerge/>
            <w:vAlign w:val="center"/>
          </w:tcPr>
          <w:p w14:paraId="55988237"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56C8557D" w14:textId="13742189" w:rsidR="004C437F" w:rsidRPr="00EB43E4" w:rsidRDefault="004C437F" w:rsidP="004C437F">
            <w:pPr>
              <w:spacing w:before="60" w:after="60"/>
              <w:ind w:left="77" w:right="-108"/>
              <w:rPr>
                <w:sz w:val="19"/>
                <w:szCs w:val="19"/>
              </w:rPr>
            </w:pPr>
            <w:r>
              <w:rPr>
                <w:sz w:val="19"/>
                <w:szCs w:val="19"/>
              </w:rPr>
              <w:t>Associate Consultant</w:t>
            </w:r>
            <w:r w:rsidRPr="00EB43E4">
              <w:rPr>
                <w:sz w:val="19"/>
                <w:szCs w:val="19"/>
              </w:rPr>
              <w:t>: $</w:t>
            </w:r>
          </w:p>
        </w:tc>
      </w:tr>
      <w:tr w:rsidR="004C437F" w:rsidRPr="002B0E9D" w14:paraId="028C634E" w14:textId="77777777" w:rsidTr="00DB7ADC">
        <w:trPr>
          <w:trHeight w:val="157"/>
        </w:trPr>
        <w:tc>
          <w:tcPr>
            <w:tcW w:w="3211" w:type="pct"/>
            <w:vMerge w:val="restart"/>
            <w:vAlign w:val="center"/>
          </w:tcPr>
          <w:p w14:paraId="37B0CDC7" w14:textId="6522A815" w:rsidR="004C437F" w:rsidRPr="0011633D" w:rsidRDefault="004C437F" w:rsidP="004C437F">
            <w:pPr>
              <w:spacing w:before="60" w:after="60"/>
              <w:rPr>
                <w:rFonts w:cs="Arial"/>
                <w:bCs/>
                <w:sz w:val="20"/>
              </w:rPr>
            </w:pPr>
            <w:r w:rsidRPr="00DB7ADC">
              <w:rPr>
                <w:rFonts w:cs="Arial"/>
                <w:bCs/>
                <w:sz w:val="22"/>
                <w:szCs w:val="22"/>
              </w:rPr>
              <w:t xml:space="preserve">Consulting services to develop and implement a </w:t>
            </w:r>
            <w:r w:rsidR="00657870" w:rsidRPr="00DB7ADC">
              <w:rPr>
                <w:rFonts w:cs="Arial"/>
                <w:bCs/>
                <w:sz w:val="22"/>
                <w:szCs w:val="22"/>
              </w:rPr>
              <w:t>manager coaching cohort/</w:t>
            </w:r>
            <w:r w:rsidRPr="00DB7ADC">
              <w:rPr>
                <w:rFonts w:cs="Arial"/>
                <w:bCs/>
                <w:sz w:val="22"/>
                <w:szCs w:val="22"/>
              </w:rPr>
              <w:t>program</w:t>
            </w:r>
          </w:p>
        </w:tc>
        <w:tc>
          <w:tcPr>
            <w:tcW w:w="1789" w:type="pct"/>
            <w:tcBorders>
              <w:left w:val="single" w:sz="4" w:space="0" w:color="auto"/>
              <w:right w:val="single" w:sz="4" w:space="0" w:color="auto"/>
            </w:tcBorders>
            <w:vAlign w:val="center"/>
          </w:tcPr>
          <w:p w14:paraId="14D32057" w14:textId="69373B64" w:rsidR="004C437F" w:rsidRPr="00EB43E4" w:rsidRDefault="004C437F" w:rsidP="004C437F">
            <w:pPr>
              <w:spacing w:before="60" w:after="60"/>
              <w:ind w:left="77" w:right="-108"/>
              <w:rPr>
                <w:sz w:val="19"/>
                <w:szCs w:val="19"/>
              </w:rPr>
            </w:pPr>
            <w:r>
              <w:rPr>
                <w:sz w:val="19"/>
                <w:szCs w:val="19"/>
              </w:rPr>
              <w:t>Senior Partner</w:t>
            </w:r>
            <w:r w:rsidRPr="00EB43E4">
              <w:rPr>
                <w:sz w:val="19"/>
                <w:szCs w:val="19"/>
              </w:rPr>
              <w:t>: $</w:t>
            </w:r>
          </w:p>
        </w:tc>
      </w:tr>
      <w:tr w:rsidR="004C437F" w:rsidRPr="002B0E9D" w14:paraId="135B1469" w14:textId="77777777" w:rsidTr="00DB7ADC">
        <w:trPr>
          <w:trHeight w:val="157"/>
        </w:trPr>
        <w:tc>
          <w:tcPr>
            <w:tcW w:w="3211" w:type="pct"/>
            <w:vMerge/>
            <w:vAlign w:val="center"/>
          </w:tcPr>
          <w:p w14:paraId="36F2B4B7"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180BAF91" w14:textId="06EE5521" w:rsidR="004C437F" w:rsidRPr="00EB43E4" w:rsidRDefault="004C437F" w:rsidP="004C437F">
            <w:pPr>
              <w:spacing w:before="60" w:after="60"/>
              <w:ind w:left="77" w:right="-108"/>
              <w:rPr>
                <w:sz w:val="19"/>
                <w:szCs w:val="19"/>
              </w:rPr>
            </w:pPr>
            <w:r>
              <w:rPr>
                <w:sz w:val="19"/>
                <w:szCs w:val="19"/>
              </w:rPr>
              <w:t>Principal Consultant</w:t>
            </w:r>
            <w:r w:rsidRPr="00EB43E4">
              <w:rPr>
                <w:sz w:val="19"/>
                <w:szCs w:val="19"/>
              </w:rPr>
              <w:t>: $</w:t>
            </w:r>
          </w:p>
        </w:tc>
      </w:tr>
      <w:tr w:rsidR="004C437F" w:rsidRPr="002B0E9D" w14:paraId="7EE27285" w14:textId="77777777" w:rsidTr="00DB7ADC">
        <w:trPr>
          <w:trHeight w:val="157"/>
        </w:trPr>
        <w:tc>
          <w:tcPr>
            <w:tcW w:w="3211" w:type="pct"/>
            <w:vMerge/>
            <w:vAlign w:val="center"/>
          </w:tcPr>
          <w:p w14:paraId="74235E20"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0BDED6C8" w14:textId="004498C0" w:rsidR="004C437F" w:rsidRPr="00EB43E4" w:rsidRDefault="004C437F" w:rsidP="004C437F">
            <w:pPr>
              <w:spacing w:before="60" w:after="60"/>
              <w:ind w:left="77" w:right="-108"/>
              <w:rPr>
                <w:sz w:val="19"/>
                <w:szCs w:val="19"/>
              </w:rPr>
            </w:pPr>
            <w:r>
              <w:rPr>
                <w:sz w:val="19"/>
                <w:szCs w:val="19"/>
              </w:rPr>
              <w:t>Senior Consultant</w:t>
            </w:r>
            <w:r w:rsidRPr="00EB43E4">
              <w:rPr>
                <w:sz w:val="19"/>
                <w:szCs w:val="19"/>
              </w:rPr>
              <w:t>: $</w:t>
            </w:r>
          </w:p>
        </w:tc>
      </w:tr>
      <w:tr w:rsidR="004C437F" w:rsidRPr="002B0E9D" w14:paraId="1EE3C91C" w14:textId="77777777" w:rsidTr="00DB7ADC">
        <w:trPr>
          <w:trHeight w:val="157"/>
        </w:trPr>
        <w:tc>
          <w:tcPr>
            <w:tcW w:w="3211" w:type="pct"/>
            <w:vMerge/>
            <w:vAlign w:val="center"/>
          </w:tcPr>
          <w:p w14:paraId="2A6F7F55" w14:textId="77777777" w:rsidR="004C437F" w:rsidRPr="0011633D" w:rsidRDefault="004C437F" w:rsidP="004C437F">
            <w:pPr>
              <w:spacing w:before="60" w:after="60"/>
              <w:rPr>
                <w:rFonts w:cs="Arial"/>
                <w:bCs/>
                <w:sz w:val="20"/>
              </w:rPr>
            </w:pPr>
          </w:p>
        </w:tc>
        <w:tc>
          <w:tcPr>
            <w:tcW w:w="1789" w:type="pct"/>
            <w:tcBorders>
              <w:left w:val="single" w:sz="4" w:space="0" w:color="auto"/>
              <w:right w:val="single" w:sz="4" w:space="0" w:color="auto"/>
            </w:tcBorders>
            <w:vAlign w:val="center"/>
          </w:tcPr>
          <w:p w14:paraId="12749E26" w14:textId="62A4B558" w:rsidR="004C437F" w:rsidRPr="00EB43E4" w:rsidRDefault="004C437F" w:rsidP="004C437F">
            <w:pPr>
              <w:spacing w:before="60" w:after="60"/>
              <w:ind w:left="77" w:right="-108"/>
              <w:rPr>
                <w:sz w:val="19"/>
                <w:szCs w:val="19"/>
              </w:rPr>
            </w:pPr>
            <w:r>
              <w:rPr>
                <w:sz w:val="19"/>
                <w:szCs w:val="19"/>
              </w:rPr>
              <w:t>Associate Consultant</w:t>
            </w:r>
            <w:r w:rsidRPr="00EB43E4">
              <w:rPr>
                <w:sz w:val="19"/>
                <w:szCs w:val="19"/>
              </w:rPr>
              <w:t>: $</w:t>
            </w:r>
          </w:p>
        </w:tc>
      </w:tr>
      <w:tr w:rsidR="000F287E" w:rsidRPr="002B0E9D" w14:paraId="04C8CBF7" w14:textId="77777777" w:rsidTr="00DB7ADC">
        <w:trPr>
          <w:trHeight w:val="157"/>
        </w:trPr>
        <w:tc>
          <w:tcPr>
            <w:tcW w:w="3211" w:type="pct"/>
            <w:vMerge w:val="restart"/>
            <w:vAlign w:val="center"/>
          </w:tcPr>
          <w:p w14:paraId="6C1DAE2F" w14:textId="14E5A9A1" w:rsidR="000F287E" w:rsidRPr="003C0B0F" w:rsidRDefault="000F287E" w:rsidP="00EB22F8">
            <w:pPr>
              <w:spacing w:before="60" w:after="60"/>
              <w:rPr>
                <w:rFonts w:cs="Arial"/>
                <w:b/>
                <w:color w:val="FF0000"/>
                <w:sz w:val="20"/>
              </w:rPr>
            </w:pPr>
            <w:r w:rsidRPr="003C0B0F">
              <w:rPr>
                <w:rFonts w:cs="Arial"/>
                <w:b/>
                <w:color w:val="FF0000"/>
                <w:sz w:val="22"/>
                <w:szCs w:val="22"/>
              </w:rPr>
              <w:t>360 Leadership Assessment Tool</w:t>
            </w:r>
          </w:p>
        </w:tc>
        <w:tc>
          <w:tcPr>
            <w:tcW w:w="1789" w:type="pct"/>
            <w:tcBorders>
              <w:left w:val="single" w:sz="4" w:space="0" w:color="auto"/>
              <w:right w:val="single" w:sz="4" w:space="0" w:color="auto"/>
            </w:tcBorders>
            <w:vAlign w:val="center"/>
          </w:tcPr>
          <w:p w14:paraId="49B02002" w14:textId="7B1743E3" w:rsidR="000F287E" w:rsidRPr="003C0B0F" w:rsidRDefault="000F287E" w:rsidP="00EB22F8">
            <w:pPr>
              <w:spacing w:before="60" w:after="60"/>
              <w:ind w:left="77" w:right="-108"/>
              <w:rPr>
                <w:b/>
                <w:color w:val="FF0000"/>
                <w:sz w:val="19"/>
                <w:szCs w:val="19"/>
              </w:rPr>
            </w:pPr>
            <w:r w:rsidRPr="003C0B0F">
              <w:rPr>
                <w:b/>
                <w:color w:val="FF0000"/>
                <w:sz w:val="19"/>
                <w:szCs w:val="19"/>
              </w:rPr>
              <w:t>Senior Partner: $</w:t>
            </w:r>
          </w:p>
        </w:tc>
      </w:tr>
      <w:tr w:rsidR="000F287E" w:rsidRPr="002B0E9D" w14:paraId="2C33F308" w14:textId="77777777" w:rsidTr="00DB7ADC">
        <w:trPr>
          <w:trHeight w:val="157"/>
        </w:trPr>
        <w:tc>
          <w:tcPr>
            <w:tcW w:w="3211" w:type="pct"/>
            <w:vMerge/>
            <w:vAlign w:val="center"/>
          </w:tcPr>
          <w:p w14:paraId="2645710A" w14:textId="77777777" w:rsidR="000F287E" w:rsidRPr="003C0B0F" w:rsidRDefault="000F287E"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510E49D9" w14:textId="4694457D" w:rsidR="000F287E" w:rsidRPr="003C0B0F" w:rsidRDefault="000F287E" w:rsidP="00EB22F8">
            <w:pPr>
              <w:spacing w:before="60" w:after="60"/>
              <w:ind w:left="77" w:right="-108"/>
              <w:rPr>
                <w:b/>
                <w:color w:val="FF0000"/>
                <w:sz w:val="19"/>
                <w:szCs w:val="19"/>
              </w:rPr>
            </w:pPr>
            <w:r w:rsidRPr="003C0B0F">
              <w:rPr>
                <w:b/>
                <w:color w:val="FF0000"/>
                <w:sz w:val="19"/>
                <w:szCs w:val="19"/>
              </w:rPr>
              <w:t>Principal Consultant: $</w:t>
            </w:r>
          </w:p>
        </w:tc>
      </w:tr>
      <w:tr w:rsidR="000F287E" w:rsidRPr="002B0E9D" w14:paraId="17EF4788" w14:textId="77777777" w:rsidTr="00DB7ADC">
        <w:trPr>
          <w:trHeight w:val="157"/>
        </w:trPr>
        <w:tc>
          <w:tcPr>
            <w:tcW w:w="3211" w:type="pct"/>
            <w:vMerge/>
            <w:vAlign w:val="center"/>
          </w:tcPr>
          <w:p w14:paraId="5FFF54A5" w14:textId="77777777" w:rsidR="000F287E" w:rsidRPr="003C0B0F" w:rsidRDefault="000F287E"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615F1681" w14:textId="413AA726" w:rsidR="000F287E" w:rsidRPr="003C0B0F" w:rsidRDefault="000F287E" w:rsidP="00EB22F8">
            <w:pPr>
              <w:spacing w:before="60" w:after="60"/>
              <w:ind w:left="77" w:right="-108"/>
              <w:rPr>
                <w:b/>
                <w:color w:val="FF0000"/>
                <w:sz w:val="19"/>
                <w:szCs w:val="19"/>
              </w:rPr>
            </w:pPr>
            <w:r w:rsidRPr="003C0B0F">
              <w:rPr>
                <w:b/>
                <w:color w:val="FF0000"/>
                <w:sz w:val="19"/>
                <w:szCs w:val="19"/>
              </w:rPr>
              <w:t>Senior Consultant: $</w:t>
            </w:r>
          </w:p>
        </w:tc>
      </w:tr>
      <w:tr w:rsidR="000F287E" w:rsidRPr="002B0E9D" w14:paraId="0DD9E3B6" w14:textId="77777777" w:rsidTr="00DB7ADC">
        <w:trPr>
          <w:trHeight w:val="157"/>
        </w:trPr>
        <w:tc>
          <w:tcPr>
            <w:tcW w:w="3211" w:type="pct"/>
            <w:vMerge/>
            <w:vAlign w:val="center"/>
          </w:tcPr>
          <w:p w14:paraId="5197D8C3" w14:textId="77777777" w:rsidR="000F287E" w:rsidRPr="003C0B0F" w:rsidRDefault="000F287E"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49639F0F" w14:textId="022B3560" w:rsidR="000F287E" w:rsidRPr="003C0B0F" w:rsidRDefault="000F287E" w:rsidP="00EB22F8">
            <w:pPr>
              <w:spacing w:before="60" w:after="60"/>
              <w:ind w:left="77" w:right="-108"/>
              <w:rPr>
                <w:b/>
                <w:color w:val="FF0000"/>
                <w:sz w:val="19"/>
                <w:szCs w:val="19"/>
              </w:rPr>
            </w:pPr>
            <w:r w:rsidRPr="003C0B0F">
              <w:rPr>
                <w:b/>
                <w:color w:val="FF0000"/>
                <w:sz w:val="19"/>
                <w:szCs w:val="19"/>
              </w:rPr>
              <w:t>Associate Consultant: $</w:t>
            </w:r>
          </w:p>
        </w:tc>
      </w:tr>
      <w:tr w:rsidR="00F459ED" w:rsidRPr="002B0E9D" w14:paraId="03F966A5" w14:textId="77777777" w:rsidTr="00DB7ADC">
        <w:trPr>
          <w:trHeight w:val="157"/>
        </w:trPr>
        <w:tc>
          <w:tcPr>
            <w:tcW w:w="3211" w:type="pct"/>
            <w:vMerge w:val="restart"/>
            <w:vAlign w:val="center"/>
          </w:tcPr>
          <w:p w14:paraId="3676F45B" w14:textId="1A171922" w:rsidR="00F459ED" w:rsidRPr="003C0B0F" w:rsidRDefault="00F459ED" w:rsidP="00EB22F8">
            <w:pPr>
              <w:spacing w:before="60" w:after="60"/>
              <w:rPr>
                <w:rFonts w:cs="Arial"/>
                <w:b/>
                <w:color w:val="FF0000"/>
                <w:sz w:val="20"/>
              </w:rPr>
            </w:pPr>
            <w:r w:rsidRPr="003C0B0F">
              <w:rPr>
                <w:rFonts w:cs="Arial"/>
                <w:b/>
                <w:color w:val="FF0000"/>
                <w:sz w:val="22"/>
                <w:szCs w:val="22"/>
              </w:rPr>
              <w:t>Ad hoc reports as requested by Covered California</w:t>
            </w:r>
          </w:p>
        </w:tc>
        <w:tc>
          <w:tcPr>
            <w:tcW w:w="1789" w:type="pct"/>
            <w:tcBorders>
              <w:left w:val="single" w:sz="4" w:space="0" w:color="auto"/>
              <w:right w:val="single" w:sz="4" w:space="0" w:color="auto"/>
            </w:tcBorders>
            <w:vAlign w:val="center"/>
          </w:tcPr>
          <w:p w14:paraId="0C892266" w14:textId="6D9E638B" w:rsidR="00F459ED" w:rsidRPr="003C0B0F" w:rsidRDefault="00F459ED" w:rsidP="00EB22F8">
            <w:pPr>
              <w:spacing w:before="60" w:after="60"/>
              <w:ind w:left="77" w:right="-108"/>
              <w:rPr>
                <w:b/>
                <w:color w:val="FF0000"/>
                <w:sz w:val="19"/>
                <w:szCs w:val="19"/>
              </w:rPr>
            </w:pPr>
            <w:r w:rsidRPr="003C0B0F">
              <w:rPr>
                <w:b/>
                <w:color w:val="FF0000"/>
                <w:sz w:val="19"/>
                <w:szCs w:val="19"/>
              </w:rPr>
              <w:t>Senior Partner: $</w:t>
            </w:r>
          </w:p>
        </w:tc>
      </w:tr>
      <w:tr w:rsidR="00F459ED" w:rsidRPr="002B0E9D" w14:paraId="2CD587DA" w14:textId="77777777" w:rsidTr="00DB7ADC">
        <w:trPr>
          <w:trHeight w:val="157"/>
        </w:trPr>
        <w:tc>
          <w:tcPr>
            <w:tcW w:w="3211" w:type="pct"/>
            <w:vMerge/>
            <w:vAlign w:val="center"/>
          </w:tcPr>
          <w:p w14:paraId="11E37547" w14:textId="77777777" w:rsidR="00F459ED" w:rsidRPr="003C0B0F" w:rsidRDefault="00F459ED"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5E16D425" w14:textId="705DABA0" w:rsidR="00F459ED" w:rsidRPr="003C0B0F" w:rsidRDefault="00F459ED" w:rsidP="00EB22F8">
            <w:pPr>
              <w:spacing w:before="60" w:after="60"/>
              <w:ind w:left="77" w:right="-108"/>
              <w:rPr>
                <w:b/>
                <w:color w:val="FF0000"/>
                <w:sz w:val="19"/>
                <w:szCs w:val="19"/>
              </w:rPr>
            </w:pPr>
            <w:r w:rsidRPr="003C0B0F">
              <w:rPr>
                <w:b/>
                <w:color w:val="FF0000"/>
                <w:sz w:val="19"/>
                <w:szCs w:val="19"/>
              </w:rPr>
              <w:t>Principal Consultant: $</w:t>
            </w:r>
          </w:p>
        </w:tc>
      </w:tr>
      <w:tr w:rsidR="00F459ED" w:rsidRPr="002B0E9D" w14:paraId="58905CBC" w14:textId="77777777" w:rsidTr="00DB7ADC">
        <w:trPr>
          <w:trHeight w:val="157"/>
        </w:trPr>
        <w:tc>
          <w:tcPr>
            <w:tcW w:w="3211" w:type="pct"/>
            <w:vMerge/>
            <w:vAlign w:val="center"/>
          </w:tcPr>
          <w:p w14:paraId="16C98C11" w14:textId="77777777" w:rsidR="00F459ED" w:rsidRPr="003C0B0F" w:rsidRDefault="00F459ED"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4D0F21CC" w14:textId="548E1B20" w:rsidR="00F459ED" w:rsidRPr="003C0B0F" w:rsidRDefault="00F459ED" w:rsidP="00EB22F8">
            <w:pPr>
              <w:spacing w:before="60" w:after="60"/>
              <w:ind w:left="77" w:right="-108"/>
              <w:rPr>
                <w:b/>
                <w:color w:val="FF0000"/>
                <w:sz w:val="19"/>
                <w:szCs w:val="19"/>
              </w:rPr>
            </w:pPr>
            <w:r w:rsidRPr="003C0B0F">
              <w:rPr>
                <w:b/>
                <w:color w:val="FF0000"/>
                <w:sz w:val="19"/>
                <w:szCs w:val="19"/>
              </w:rPr>
              <w:t>Senior Consultant: $</w:t>
            </w:r>
          </w:p>
        </w:tc>
      </w:tr>
      <w:tr w:rsidR="00F459ED" w:rsidRPr="002B0E9D" w14:paraId="2DAF0F4C" w14:textId="77777777" w:rsidTr="00DB7ADC">
        <w:trPr>
          <w:trHeight w:val="157"/>
        </w:trPr>
        <w:tc>
          <w:tcPr>
            <w:tcW w:w="3211" w:type="pct"/>
            <w:vMerge/>
            <w:vAlign w:val="center"/>
          </w:tcPr>
          <w:p w14:paraId="35427908" w14:textId="77777777" w:rsidR="00F459ED" w:rsidRPr="003C0B0F" w:rsidRDefault="00F459ED" w:rsidP="00EB22F8">
            <w:pPr>
              <w:spacing w:before="60" w:after="60"/>
              <w:rPr>
                <w:rFonts w:cs="Arial"/>
                <w:b/>
                <w:color w:val="FF0000"/>
                <w:sz w:val="20"/>
              </w:rPr>
            </w:pPr>
          </w:p>
        </w:tc>
        <w:tc>
          <w:tcPr>
            <w:tcW w:w="1789" w:type="pct"/>
            <w:tcBorders>
              <w:left w:val="single" w:sz="4" w:space="0" w:color="auto"/>
              <w:right w:val="single" w:sz="4" w:space="0" w:color="auto"/>
            </w:tcBorders>
            <w:vAlign w:val="center"/>
          </w:tcPr>
          <w:p w14:paraId="5229EE7D" w14:textId="6AB37A28" w:rsidR="00F459ED" w:rsidRPr="003C0B0F" w:rsidRDefault="00F459ED" w:rsidP="00EB22F8">
            <w:pPr>
              <w:spacing w:before="60" w:after="60"/>
              <w:ind w:left="77" w:right="-108"/>
              <w:rPr>
                <w:b/>
                <w:color w:val="FF0000"/>
                <w:sz w:val="19"/>
                <w:szCs w:val="19"/>
              </w:rPr>
            </w:pPr>
            <w:r w:rsidRPr="003C0B0F">
              <w:rPr>
                <w:b/>
                <w:color w:val="FF0000"/>
                <w:sz w:val="19"/>
                <w:szCs w:val="19"/>
              </w:rPr>
              <w:t>Associate Consultant: $</w:t>
            </w:r>
          </w:p>
        </w:tc>
      </w:tr>
    </w:tbl>
    <w:p w14:paraId="47C61FD6" w14:textId="77777777" w:rsidR="004F6257" w:rsidRDefault="004F6257" w:rsidP="00EE5971">
      <w:pPr>
        <w:ind w:right="10"/>
        <w:rPr>
          <w:rFonts w:cs="Arial"/>
          <w:b/>
          <w:szCs w:val="24"/>
        </w:rPr>
      </w:pPr>
    </w:p>
    <w:p w14:paraId="07376151" w14:textId="77777777" w:rsidR="00F027DE" w:rsidRDefault="00F027DE" w:rsidP="00EE5971">
      <w:pPr>
        <w:ind w:right="10"/>
        <w:rPr>
          <w:rFonts w:cs="Arial"/>
          <w:b/>
          <w:szCs w:val="24"/>
        </w:rPr>
      </w:pPr>
    </w:p>
    <w:p w14:paraId="23721B43" w14:textId="29B6BFD9" w:rsidR="00E8087F" w:rsidRPr="005A582F" w:rsidRDefault="005A582F" w:rsidP="00EE5971">
      <w:pPr>
        <w:ind w:right="10"/>
        <w:rPr>
          <w:rFonts w:cs="Arial"/>
          <w:b/>
          <w:color w:val="FF0000"/>
          <w:szCs w:val="24"/>
        </w:rPr>
      </w:pPr>
      <w:r>
        <w:rPr>
          <w:rFonts w:cs="Arial"/>
          <w:b/>
          <w:szCs w:val="24"/>
        </w:rPr>
        <w:t>*</w:t>
      </w:r>
      <w:r w:rsidR="00F23926" w:rsidRPr="005A582F">
        <w:rPr>
          <w:rFonts w:cs="Arial"/>
          <w:b/>
          <w:szCs w:val="24"/>
        </w:rPr>
        <w:t xml:space="preserve">Total Contract Amount: </w:t>
      </w:r>
      <w:r w:rsidR="00952AFD" w:rsidRPr="005A582F">
        <w:rPr>
          <w:rFonts w:cs="Arial"/>
          <w:b/>
          <w:szCs w:val="24"/>
        </w:rPr>
        <w:t>$</w:t>
      </w:r>
      <w:r w:rsidR="007848F0">
        <w:rPr>
          <w:rFonts w:cs="Arial"/>
          <w:b/>
          <w:szCs w:val="24"/>
        </w:rPr>
        <w:t>______________</w:t>
      </w:r>
    </w:p>
    <w:p w14:paraId="0B956D7F" w14:textId="77777777" w:rsidR="00E8087F" w:rsidRDefault="00E8087F" w:rsidP="00EE5971">
      <w:pPr>
        <w:ind w:right="10"/>
        <w:rPr>
          <w:rFonts w:cs="Arial"/>
          <w:b/>
          <w:color w:val="FF0000"/>
          <w:szCs w:val="24"/>
        </w:rPr>
      </w:pPr>
    </w:p>
    <w:p w14:paraId="729D2655" w14:textId="26057913" w:rsidR="00A70429" w:rsidRDefault="00E8087F" w:rsidP="00EE5971">
      <w:pPr>
        <w:ind w:right="10"/>
      </w:pPr>
      <w:r>
        <w:t>*Covered California expects that the Scope of Work will require an average of 35 hours from Contractor per month.</w:t>
      </w:r>
    </w:p>
    <w:p w14:paraId="2EC0103F" w14:textId="77777777" w:rsidR="00E138AB" w:rsidRDefault="00E138AB" w:rsidP="00EE5971">
      <w:pPr>
        <w:ind w:right="10"/>
      </w:pPr>
    </w:p>
    <w:p w14:paraId="4BF32D83" w14:textId="77777777" w:rsidR="00E138AB" w:rsidRPr="002C3A60" w:rsidRDefault="00E138AB" w:rsidP="00E138AB">
      <w:pPr>
        <w:rPr>
          <w:rFonts w:cs="Arial"/>
          <w:b/>
          <w:bCs/>
          <w:color w:val="FF0000"/>
          <w:szCs w:val="24"/>
        </w:rPr>
      </w:pPr>
      <w:r w:rsidRPr="002C3A60">
        <w:rPr>
          <w:rFonts w:cstheme="minorHAnsi"/>
          <w:b/>
          <w:bCs/>
          <w:color w:val="FF0000"/>
        </w:rPr>
        <w:t>*Rates identified in the Cost Worksheet shall be fully loaded and inclusive of all direct and indirect costs for all activities, labor, materials, tools, equipment, and travel required to perform and/or support services under this Agreement.</w:t>
      </w:r>
    </w:p>
    <w:p w14:paraId="1505B16C" w14:textId="77777777" w:rsidR="00F23926" w:rsidRPr="00A70429" w:rsidRDefault="00F23926" w:rsidP="00E138AB">
      <w:pPr>
        <w:rPr>
          <w:rFonts w:cs="Arial"/>
          <w:szCs w:val="24"/>
        </w:rPr>
      </w:pPr>
    </w:p>
    <w:sectPr w:rsidR="00F23926" w:rsidRPr="00A70429" w:rsidSect="00C64EA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172EC" w14:textId="77777777" w:rsidR="00544506" w:rsidRDefault="00544506">
      <w:r>
        <w:separator/>
      </w:r>
    </w:p>
    <w:p w14:paraId="7CF28DCA" w14:textId="77777777" w:rsidR="00544506" w:rsidRDefault="00544506"/>
  </w:endnote>
  <w:endnote w:type="continuationSeparator" w:id="0">
    <w:p w14:paraId="44AEBD4E" w14:textId="77777777" w:rsidR="00544506" w:rsidRDefault="00544506">
      <w:r>
        <w:continuationSeparator/>
      </w:r>
    </w:p>
    <w:p w14:paraId="7EA145AE" w14:textId="77777777" w:rsidR="00544506" w:rsidRDefault="00544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BAEB" w14:textId="77777777" w:rsidR="00172AD7" w:rsidRDefault="00172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1ADE" w14:textId="10B02E92"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D46DE7">
      <w:rPr>
        <w:sz w:val="18"/>
      </w:rPr>
      <w:t>0</w:t>
    </w:r>
    <w:r w:rsidR="00300EF8">
      <w:rPr>
        <w:sz w:val="18"/>
      </w:rPr>
      <w:t>4</w:t>
    </w:r>
    <w:r w:rsidR="00D46DE7">
      <w:rPr>
        <w:sz w:val="18"/>
      </w:rPr>
      <w:t>20</w:t>
    </w:r>
    <w:r w:rsidRPr="00E241B0">
      <w:rPr>
        <w:sz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0E91" w14:textId="77777777" w:rsidR="00172AD7" w:rsidRDefault="00172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9899" w14:textId="77777777" w:rsidR="00544506" w:rsidRDefault="00544506">
      <w:r>
        <w:separator/>
      </w:r>
    </w:p>
    <w:p w14:paraId="461F0916" w14:textId="77777777" w:rsidR="00544506" w:rsidRDefault="00544506"/>
  </w:footnote>
  <w:footnote w:type="continuationSeparator" w:id="0">
    <w:p w14:paraId="05CD3092" w14:textId="77777777" w:rsidR="00544506" w:rsidRDefault="00544506">
      <w:r>
        <w:continuationSeparator/>
      </w:r>
    </w:p>
    <w:p w14:paraId="2BCD02DE" w14:textId="77777777" w:rsidR="00544506" w:rsidRDefault="00544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434E" w14:textId="77777777" w:rsidR="00172AD7" w:rsidRDefault="00172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C1A5" w14:textId="77777777" w:rsidR="00172AD7" w:rsidRPr="002736A9" w:rsidRDefault="00172AD7" w:rsidP="00172AD7">
    <w:pPr>
      <w:pStyle w:val="Header"/>
      <w:tabs>
        <w:tab w:val="clear" w:pos="4320"/>
        <w:tab w:val="clear" w:pos="8640"/>
        <w:tab w:val="right" w:pos="9180"/>
      </w:tabs>
      <w:rPr>
        <w:rStyle w:val="PageNumber"/>
        <w:rFonts w:cs="Arial"/>
        <w:sz w:val="20"/>
      </w:rPr>
    </w:pPr>
    <w:r w:rsidRPr="00E924A6">
      <w:rPr>
        <w:rFonts w:cs="Arial"/>
        <w:sz w:val="20"/>
      </w:rPr>
      <w:t>Agreement [number]</w:t>
    </w:r>
    <w:r w:rsidRPr="00E924A6">
      <w:rPr>
        <w:rFonts w:cs="Arial"/>
        <w:sz w:val="20"/>
      </w:rPr>
      <w:tab/>
      <w:t xml:space="preserve">     Page </w:t>
    </w:r>
    <w:r w:rsidRPr="00E924A6">
      <w:rPr>
        <w:rFonts w:cs="Arial"/>
        <w:sz w:val="20"/>
      </w:rPr>
      <w:fldChar w:fldCharType="begin"/>
    </w:r>
    <w:r w:rsidRPr="00E924A6">
      <w:rPr>
        <w:rFonts w:cs="Arial"/>
        <w:sz w:val="20"/>
      </w:rPr>
      <w:instrText xml:space="preserve"> PAGE  \* Arabic  \* MERGEFORMAT </w:instrText>
    </w:r>
    <w:r w:rsidRPr="00E924A6">
      <w:rPr>
        <w:rFonts w:cs="Arial"/>
        <w:sz w:val="20"/>
      </w:rPr>
      <w:fldChar w:fldCharType="separate"/>
    </w:r>
    <w:r w:rsidRPr="00E924A6">
      <w:rPr>
        <w:rFonts w:cs="Arial"/>
        <w:sz w:val="20"/>
      </w:rPr>
      <w:t>1</w:t>
    </w:r>
    <w:r w:rsidRPr="00E924A6">
      <w:rPr>
        <w:rFonts w:cs="Arial"/>
        <w:sz w:val="20"/>
      </w:rPr>
      <w:fldChar w:fldCharType="end"/>
    </w:r>
    <w:r w:rsidRPr="00E924A6">
      <w:rPr>
        <w:rFonts w:cs="Arial"/>
        <w:sz w:val="20"/>
      </w:rPr>
      <w:t xml:space="preserve"> of </w:t>
    </w:r>
    <w:r w:rsidRPr="00E924A6">
      <w:rPr>
        <w:rFonts w:cs="Arial"/>
        <w:sz w:val="20"/>
      </w:rPr>
      <w:fldChar w:fldCharType="begin"/>
    </w:r>
    <w:r w:rsidRPr="00E924A6">
      <w:rPr>
        <w:rFonts w:cs="Arial"/>
        <w:sz w:val="20"/>
      </w:rPr>
      <w:instrText xml:space="preserve"> NUMPAGES  \* Arabic  \* MERGEFORMAT </w:instrText>
    </w:r>
    <w:r w:rsidRPr="00E924A6">
      <w:rPr>
        <w:rFonts w:cs="Arial"/>
        <w:sz w:val="20"/>
      </w:rPr>
      <w:fldChar w:fldCharType="separate"/>
    </w:r>
    <w:r w:rsidRPr="00E924A6">
      <w:rPr>
        <w:rFonts w:cs="Arial"/>
        <w:sz w:val="20"/>
      </w:rPr>
      <w:t>1</w:t>
    </w:r>
    <w:r w:rsidRPr="00E924A6">
      <w:rPr>
        <w:rFonts w:cs="Arial"/>
        <w:sz w:val="20"/>
      </w:rPr>
      <w:fldChar w:fldCharType="end"/>
    </w:r>
  </w:p>
  <w:p w14:paraId="4A9D96B4" w14:textId="77777777" w:rsidR="00172AD7" w:rsidRPr="002736A9" w:rsidRDefault="00172AD7" w:rsidP="00172AD7">
    <w:pPr>
      <w:pStyle w:val="Header"/>
      <w:tabs>
        <w:tab w:val="left" w:pos="7920"/>
      </w:tabs>
      <w:rPr>
        <w:sz w:val="20"/>
      </w:rPr>
    </w:pPr>
    <w:r w:rsidRPr="002736A9">
      <w:rPr>
        <w:rStyle w:val="PageNumber"/>
        <w:rFonts w:cs="Arial"/>
        <w:sz w:val="20"/>
      </w:rPr>
      <w:t>Covered California/</w:t>
    </w:r>
    <w:r w:rsidRPr="00E924A6">
      <w:rPr>
        <w:rStyle w:val="PageNumber"/>
        <w:rFonts w:cs="Arial"/>
        <w:sz w:val="20"/>
      </w:rPr>
      <w:t>[Contractor Name]</w:t>
    </w:r>
  </w:p>
  <w:p w14:paraId="15A02479" w14:textId="63DCCED5" w:rsidR="009E70B1" w:rsidRPr="000C110D" w:rsidRDefault="009E70B1" w:rsidP="009E70B1">
    <w:pPr>
      <w:pStyle w:val="Header"/>
      <w:tabs>
        <w:tab w:val="left" w:pos="7920"/>
      </w:tabs>
      <w:rPr>
        <w:sz w:val="20"/>
      </w:rPr>
    </w:pP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A5DD" w14:textId="77777777" w:rsidR="00172AD7" w:rsidRDefault="0017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476C0"/>
    <w:multiLevelType w:val="hybridMultilevel"/>
    <w:tmpl w:val="C01C87C0"/>
    <w:lvl w:ilvl="0" w:tplc="9C864788">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7"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9"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10"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2"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3"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4"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7"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9"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20"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1"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2"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3"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4"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6"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7"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30"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2"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3"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5"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7"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8"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9"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40"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2"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6"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653489101">
    <w:abstractNumId w:val="38"/>
  </w:num>
  <w:num w:numId="2" w16cid:durableId="1867206675">
    <w:abstractNumId w:val="5"/>
  </w:num>
  <w:num w:numId="3" w16cid:durableId="2028827495">
    <w:abstractNumId w:val="18"/>
  </w:num>
  <w:num w:numId="4" w16cid:durableId="906494706">
    <w:abstractNumId w:val="40"/>
  </w:num>
  <w:num w:numId="5" w16cid:durableId="487481509">
    <w:abstractNumId w:val="42"/>
  </w:num>
  <w:num w:numId="6" w16cid:durableId="1284726597">
    <w:abstractNumId w:val="0"/>
  </w:num>
  <w:num w:numId="7" w16cid:durableId="136578072">
    <w:abstractNumId w:val="43"/>
  </w:num>
  <w:num w:numId="8" w16cid:durableId="610285763">
    <w:abstractNumId w:val="30"/>
  </w:num>
  <w:num w:numId="9" w16cid:durableId="1041906658">
    <w:abstractNumId w:val="11"/>
  </w:num>
  <w:num w:numId="10" w16cid:durableId="1379625506">
    <w:abstractNumId w:val="25"/>
  </w:num>
  <w:num w:numId="11" w16cid:durableId="2012641221">
    <w:abstractNumId w:val="10"/>
  </w:num>
  <w:num w:numId="12" w16cid:durableId="199443742">
    <w:abstractNumId w:val="15"/>
  </w:num>
  <w:num w:numId="13" w16cid:durableId="1475902408">
    <w:abstractNumId w:val="9"/>
  </w:num>
  <w:num w:numId="14" w16cid:durableId="44111157">
    <w:abstractNumId w:val="12"/>
  </w:num>
  <w:num w:numId="15" w16cid:durableId="1272934012">
    <w:abstractNumId w:val="45"/>
  </w:num>
  <w:num w:numId="16" w16cid:durableId="2042511319">
    <w:abstractNumId w:val="39"/>
  </w:num>
  <w:num w:numId="17" w16cid:durableId="520318283">
    <w:abstractNumId w:val="44"/>
  </w:num>
  <w:num w:numId="18" w16cid:durableId="747843252">
    <w:abstractNumId w:val="32"/>
  </w:num>
  <w:num w:numId="19" w16cid:durableId="148790614">
    <w:abstractNumId w:val="4"/>
  </w:num>
  <w:num w:numId="20" w16cid:durableId="1325165508">
    <w:abstractNumId w:val="16"/>
  </w:num>
  <w:num w:numId="21" w16cid:durableId="162818602">
    <w:abstractNumId w:val="17"/>
  </w:num>
  <w:num w:numId="22" w16cid:durableId="1453284656">
    <w:abstractNumId w:val="26"/>
  </w:num>
  <w:num w:numId="23" w16cid:durableId="1281689612">
    <w:abstractNumId w:val="21"/>
  </w:num>
  <w:num w:numId="24" w16cid:durableId="1410692026">
    <w:abstractNumId w:val="28"/>
  </w:num>
  <w:num w:numId="25" w16cid:durableId="1008025787">
    <w:abstractNumId w:val="36"/>
  </w:num>
  <w:num w:numId="26" w16cid:durableId="996684602">
    <w:abstractNumId w:val="35"/>
  </w:num>
  <w:num w:numId="27" w16cid:durableId="1223323509">
    <w:abstractNumId w:val="22"/>
  </w:num>
  <w:num w:numId="28" w16cid:durableId="1788621832">
    <w:abstractNumId w:val="8"/>
  </w:num>
  <w:num w:numId="29" w16cid:durableId="1398632036">
    <w:abstractNumId w:val="27"/>
  </w:num>
  <w:num w:numId="30" w16cid:durableId="852576227">
    <w:abstractNumId w:val="7"/>
  </w:num>
  <w:num w:numId="31" w16cid:durableId="1324159722">
    <w:abstractNumId w:val="2"/>
  </w:num>
  <w:num w:numId="32" w16cid:durableId="1824393984">
    <w:abstractNumId w:val="20"/>
  </w:num>
  <w:num w:numId="33" w16cid:durableId="1514417721">
    <w:abstractNumId w:val="33"/>
  </w:num>
  <w:num w:numId="34" w16cid:durableId="1422876592">
    <w:abstractNumId w:val="34"/>
  </w:num>
  <w:num w:numId="35" w16cid:durableId="795567719">
    <w:abstractNumId w:val="41"/>
  </w:num>
  <w:num w:numId="36" w16cid:durableId="1924952441">
    <w:abstractNumId w:val="24"/>
  </w:num>
  <w:num w:numId="37" w16cid:durableId="323582510">
    <w:abstractNumId w:val="1"/>
  </w:num>
  <w:num w:numId="38" w16cid:durableId="81337491">
    <w:abstractNumId w:val="19"/>
  </w:num>
  <w:num w:numId="39" w16cid:durableId="293483362">
    <w:abstractNumId w:val="46"/>
  </w:num>
  <w:num w:numId="40" w16cid:durableId="1558123513">
    <w:abstractNumId w:val="14"/>
  </w:num>
  <w:num w:numId="41" w16cid:durableId="453982275">
    <w:abstractNumId w:val="37"/>
  </w:num>
  <w:num w:numId="42" w16cid:durableId="750782458">
    <w:abstractNumId w:val="29"/>
  </w:num>
  <w:num w:numId="43" w16cid:durableId="2091734069">
    <w:abstractNumId w:val="13"/>
  </w:num>
  <w:num w:numId="44" w16cid:durableId="1759905127">
    <w:abstractNumId w:val="31"/>
  </w:num>
  <w:num w:numId="45" w16cid:durableId="2136174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1920067">
    <w:abstractNumId w:val="23"/>
  </w:num>
  <w:num w:numId="47" w16cid:durableId="471362158">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3864"/>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0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3B1"/>
    <w:rsid w:val="000D7448"/>
    <w:rsid w:val="000E01BA"/>
    <w:rsid w:val="000E16E9"/>
    <w:rsid w:val="000E1702"/>
    <w:rsid w:val="000E1901"/>
    <w:rsid w:val="000E2168"/>
    <w:rsid w:val="000E25B5"/>
    <w:rsid w:val="000E5329"/>
    <w:rsid w:val="000E6374"/>
    <w:rsid w:val="000E6A30"/>
    <w:rsid w:val="000E6DB8"/>
    <w:rsid w:val="000E74E2"/>
    <w:rsid w:val="000F0F96"/>
    <w:rsid w:val="000F287E"/>
    <w:rsid w:val="000F43B8"/>
    <w:rsid w:val="000F4443"/>
    <w:rsid w:val="000F4492"/>
    <w:rsid w:val="000F4FF0"/>
    <w:rsid w:val="000F542F"/>
    <w:rsid w:val="000F7496"/>
    <w:rsid w:val="000F7937"/>
    <w:rsid w:val="000F7B04"/>
    <w:rsid w:val="0010082C"/>
    <w:rsid w:val="0010085E"/>
    <w:rsid w:val="0010095B"/>
    <w:rsid w:val="00100C4F"/>
    <w:rsid w:val="00101197"/>
    <w:rsid w:val="00101622"/>
    <w:rsid w:val="00101DBF"/>
    <w:rsid w:val="001022FD"/>
    <w:rsid w:val="00102F34"/>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33D"/>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8EC"/>
    <w:rsid w:val="00152E5F"/>
    <w:rsid w:val="001543AC"/>
    <w:rsid w:val="00157C14"/>
    <w:rsid w:val="00160C52"/>
    <w:rsid w:val="00160E3E"/>
    <w:rsid w:val="00161C51"/>
    <w:rsid w:val="00161E97"/>
    <w:rsid w:val="00162FDB"/>
    <w:rsid w:val="00163400"/>
    <w:rsid w:val="001643EA"/>
    <w:rsid w:val="00164922"/>
    <w:rsid w:val="0016494B"/>
    <w:rsid w:val="00166033"/>
    <w:rsid w:val="001675D2"/>
    <w:rsid w:val="00170686"/>
    <w:rsid w:val="0017127F"/>
    <w:rsid w:val="00171CE1"/>
    <w:rsid w:val="00171D67"/>
    <w:rsid w:val="00172AD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0DBC"/>
    <w:rsid w:val="002710C0"/>
    <w:rsid w:val="00271143"/>
    <w:rsid w:val="002736A9"/>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1507"/>
    <w:rsid w:val="002926AA"/>
    <w:rsid w:val="00293173"/>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E34"/>
    <w:rsid w:val="002B1F15"/>
    <w:rsid w:val="002B2B94"/>
    <w:rsid w:val="002B3799"/>
    <w:rsid w:val="002B4302"/>
    <w:rsid w:val="002B4B20"/>
    <w:rsid w:val="002B6684"/>
    <w:rsid w:val="002C2282"/>
    <w:rsid w:val="002C27DA"/>
    <w:rsid w:val="002C3A60"/>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0F55"/>
    <w:rsid w:val="002F123A"/>
    <w:rsid w:val="002F1482"/>
    <w:rsid w:val="002F20D9"/>
    <w:rsid w:val="002F26AC"/>
    <w:rsid w:val="002F4810"/>
    <w:rsid w:val="002F49AB"/>
    <w:rsid w:val="002F4DBA"/>
    <w:rsid w:val="002F5777"/>
    <w:rsid w:val="002F667A"/>
    <w:rsid w:val="003002D4"/>
    <w:rsid w:val="0030099F"/>
    <w:rsid w:val="00300CF0"/>
    <w:rsid w:val="00300EF8"/>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B0F"/>
    <w:rsid w:val="003C0EDF"/>
    <w:rsid w:val="003C10E4"/>
    <w:rsid w:val="003C2724"/>
    <w:rsid w:val="003C3A2B"/>
    <w:rsid w:val="003C3BB4"/>
    <w:rsid w:val="003C3D42"/>
    <w:rsid w:val="003C3EC4"/>
    <w:rsid w:val="003C4B8F"/>
    <w:rsid w:val="003C537E"/>
    <w:rsid w:val="003C53AD"/>
    <w:rsid w:val="003C6614"/>
    <w:rsid w:val="003D0FFE"/>
    <w:rsid w:val="003D1035"/>
    <w:rsid w:val="003D457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251C"/>
    <w:rsid w:val="004C3717"/>
    <w:rsid w:val="004C42E6"/>
    <w:rsid w:val="004C437F"/>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483C"/>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08DE"/>
    <w:rsid w:val="005426A5"/>
    <w:rsid w:val="005439C8"/>
    <w:rsid w:val="00544506"/>
    <w:rsid w:val="0054483F"/>
    <w:rsid w:val="00546354"/>
    <w:rsid w:val="00546C4E"/>
    <w:rsid w:val="00547196"/>
    <w:rsid w:val="00547411"/>
    <w:rsid w:val="00547745"/>
    <w:rsid w:val="00547B94"/>
    <w:rsid w:val="00547FBD"/>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67BD0"/>
    <w:rsid w:val="005700CB"/>
    <w:rsid w:val="00570AA8"/>
    <w:rsid w:val="005713C0"/>
    <w:rsid w:val="00571DE0"/>
    <w:rsid w:val="005723C7"/>
    <w:rsid w:val="00572AC9"/>
    <w:rsid w:val="00572C0A"/>
    <w:rsid w:val="00573C0D"/>
    <w:rsid w:val="00573E40"/>
    <w:rsid w:val="00574E68"/>
    <w:rsid w:val="00575374"/>
    <w:rsid w:val="0057689B"/>
    <w:rsid w:val="00576AB2"/>
    <w:rsid w:val="00580583"/>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582F"/>
    <w:rsid w:val="005A6329"/>
    <w:rsid w:val="005A7EDE"/>
    <w:rsid w:val="005B1923"/>
    <w:rsid w:val="005B1B23"/>
    <w:rsid w:val="005B1E19"/>
    <w:rsid w:val="005B1E38"/>
    <w:rsid w:val="005B273E"/>
    <w:rsid w:val="005B3071"/>
    <w:rsid w:val="005B3797"/>
    <w:rsid w:val="005B38DD"/>
    <w:rsid w:val="005B3CCB"/>
    <w:rsid w:val="005B4EBA"/>
    <w:rsid w:val="005C069B"/>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753E"/>
    <w:rsid w:val="005E2C4C"/>
    <w:rsid w:val="005E2DA6"/>
    <w:rsid w:val="005E30EE"/>
    <w:rsid w:val="005E466C"/>
    <w:rsid w:val="005E60CC"/>
    <w:rsid w:val="005E70F6"/>
    <w:rsid w:val="005E7525"/>
    <w:rsid w:val="005E7616"/>
    <w:rsid w:val="005F03B9"/>
    <w:rsid w:val="005F06B4"/>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57870"/>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AFC"/>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D18"/>
    <w:rsid w:val="006D0F23"/>
    <w:rsid w:val="006D1616"/>
    <w:rsid w:val="006D1745"/>
    <w:rsid w:val="006D2B7D"/>
    <w:rsid w:val="006D32C7"/>
    <w:rsid w:val="006D57B6"/>
    <w:rsid w:val="006D6B67"/>
    <w:rsid w:val="006D71E4"/>
    <w:rsid w:val="006D7710"/>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14D5"/>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5CEF"/>
    <w:rsid w:val="007364DC"/>
    <w:rsid w:val="0073677A"/>
    <w:rsid w:val="00736B1F"/>
    <w:rsid w:val="00742407"/>
    <w:rsid w:val="00744308"/>
    <w:rsid w:val="0074440C"/>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677BF"/>
    <w:rsid w:val="007706F4"/>
    <w:rsid w:val="007714F3"/>
    <w:rsid w:val="00771C2D"/>
    <w:rsid w:val="007755B0"/>
    <w:rsid w:val="0077689C"/>
    <w:rsid w:val="007779B1"/>
    <w:rsid w:val="007813AB"/>
    <w:rsid w:val="00781630"/>
    <w:rsid w:val="00781884"/>
    <w:rsid w:val="00781F8D"/>
    <w:rsid w:val="00783775"/>
    <w:rsid w:val="007848F0"/>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163"/>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460"/>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103"/>
    <w:rsid w:val="00807211"/>
    <w:rsid w:val="008073DF"/>
    <w:rsid w:val="00807AA0"/>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3B4"/>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0A5"/>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5845"/>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03B7"/>
    <w:rsid w:val="009026C6"/>
    <w:rsid w:val="00902F55"/>
    <w:rsid w:val="0090672F"/>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2E3"/>
    <w:rsid w:val="009508E3"/>
    <w:rsid w:val="0095102D"/>
    <w:rsid w:val="009525EF"/>
    <w:rsid w:val="00952AFD"/>
    <w:rsid w:val="00952B5A"/>
    <w:rsid w:val="00953365"/>
    <w:rsid w:val="00953415"/>
    <w:rsid w:val="00954567"/>
    <w:rsid w:val="00954DEA"/>
    <w:rsid w:val="00954EC2"/>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094"/>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5A13"/>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1C2A"/>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18A5"/>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2FD"/>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10"/>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343"/>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2F8E"/>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1F54"/>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17C6B"/>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1AC0"/>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16F"/>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099A"/>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B7ADC"/>
    <w:rsid w:val="00DC1058"/>
    <w:rsid w:val="00DC11A6"/>
    <w:rsid w:val="00DC302D"/>
    <w:rsid w:val="00DC3217"/>
    <w:rsid w:val="00DC3A7C"/>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8AB"/>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558"/>
    <w:rsid w:val="00E72FB0"/>
    <w:rsid w:val="00E7323B"/>
    <w:rsid w:val="00E74334"/>
    <w:rsid w:val="00E74EA5"/>
    <w:rsid w:val="00E75B43"/>
    <w:rsid w:val="00E800BB"/>
    <w:rsid w:val="00E803C8"/>
    <w:rsid w:val="00E804C3"/>
    <w:rsid w:val="00E8087F"/>
    <w:rsid w:val="00E808A6"/>
    <w:rsid w:val="00E82D65"/>
    <w:rsid w:val="00E83617"/>
    <w:rsid w:val="00E83E6A"/>
    <w:rsid w:val="00E8485D"/>
    <w:rsid w:val="00E84C03"/>
    <w:rsid w:val="00E853CD"/>
    <w:rsid w:val="00E85956"/>
    <w:rsid w:val="00E86FD6"/>
    <w:rsid w:val="00E874F4"/>
    <w:rsid w:val="00E8755C"/>
    <w:rsid w:val="00E924A6"/>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22F8"/>
    <w:rsid w:val="00EB3234"/>
    <w:rsid w:val="00EB3C72"/>
    <w:rsid w:val="00EB40AB"/>
    <w:rsid w:val="00EB41C8"/>
    <w:rsid w:val="00EB43E4"/>
    <w:rsid w:val="00EB4915"/>
    <w:rsid w:val="00EB5553"/>
    <w:rsid w:val="00EB5EA6"/>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ACF"/>
    <w:rsid w:val="00F27B9B"/>
    <w:rsid w:val="00F30A5B"/>
    <w:rsid w:val="00F316F7"/>
    <w:rsid w:val="00F31800"/>
    <w:rsid w:val="00F31E1F"/>
    <w:rsid w:val="00F331B9"/>
    <w:rsid w:val="00F340E9"/>
    <w:rsid w:val="00F35319"/>
    <w:rsid w:val="00F35435"/>
    <w:rsid w:val="00F36662"/>
    <w:rsid w:val="00F37667"/>
    <w:rsid w:val="00F3775E"/>
    <w:rsid w:val="00F435C1"/>
    <w:rsid w:val="00F4368D"/>
    <w:rsid w:val="00F441DA"/>
    <w:rsid w:val="00F44248"/>
    <w:rsid w:val="00F44B3A"/>
    <w:rsid w:val="00F44BAB"/>
    <w:rsid w:val="00F459ED"/>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3BC4"/>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5A9E9"/>
  <w15:docId w15:val="{228EF201-5070-44F4-A2E5-B6BAC59E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4C437F"/>
    <w:pPr>
      <w:keepNext/>
      <w:outlineLvl w:val="1"/>
    </w:pPr>
    <w:rPr>
      <w:rFonts w:cs="Arial"/>
      <w:bCs/>
      <w:iCs/>
      <w:snapToGrid w:val="0"/>
      <w:sz w:val="22"/>
      <w:szCs w:val="22"/>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link w:val="ListParagraphChar"/>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 w:type="character" w:customStyle="1" w:styleId="ListParagraphChar">
    <w:name w:val="List Paragraph Char"/>
    <w:basedOn w:val="DefaultParagraphFont"/>
    <w:link w:val="ListParagraph"/>
    <w:uiPriority w:val="34"/>
    <w:rsid w:val="00735CE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1243</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Shaw, Debi (CoveredCA)</cp:lastModifiedBy>
  <cp:revision>4</cp:revision>
  <cp:lastPrinted>2017-09-14T17:42:00Z</cp:lastPrinted>
  <dcterms:created xsi:type="dcterms:W3CDTF">2025-05-14T19:05:00Z</dcterms:created>
  <dcterms:modified xsi:type="dcterms:W3CDTF">2025-05-14T21:15:00Z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69aefa91e6bcf6973b39ff7913c6f365db2fbf0ecabf62d548fbbdb38fea654c</vt:lpwstr>
  </property>
  <property fmtid="{D5CDD505-2E9C-101B-9397-08002B2CF9AE}" pid="3" name="MSIP_Label_1b8fe692-65eb-452b-9080-c3b135e23679_Enabled">
    <vt:lpwstr>true</vt:lpwstr>
  </property>
  <property fmtid="{D5CDD505-2E9C-101B-9397-08002B2CF9AE}" pid="4" name="MSIP_Label_1b8fe692-65eb-452b-9080-c3b135e23679_SetDate">
    <vt:lpwstr>2025-03-05T16:48:14Z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45726404-babc-4003-9fd0-2c640c9edc3d</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